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04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highlight w:val="white"/>
          <w:rtl w:val="0"/>
        </w:rPr>
        <w:t xml:space="preserve">AUTODECLARAÇÃO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ASPECTOS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AFIRMATIVOS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Eu, _____________________________________________________________ (nome social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opcional),</w:t>
      </w:r>
      <w:r w:rsidDel="00000000" w:rsidR="00000000" w:rsidRPr="00000000">
        <w:rPr>
          <w:rFonts w:ascii="Calibri" w:cs="Calibri" w:eastAsia="Calibri" w:hAnsi="Calibri"/>
          <w:color w:val="ffffff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civilmente</w:t>
      </w:r>
      <w:r w:rsidDel="00000000" w:rsidR="00000000" w:rsidRPr="00000000">
        <w:rPr>
          <w:rFonts w:ascii="Calibri" w:cs="Calibri" w:eastAsia="Calibri" w:hAnsi="Calibri"/>
          <w:color w:val="ffffff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registrado(a)</w:t>
      </w:r>
      <w:r w:rsidDel="00000000" w:rsidR="00000000" w:rsidRPr="00000000">
        <w:rPr>
          <w:rFonts w:ascii="Calibri" w:cs="Calibri" w:eastAsia="Calibri" w:hAnsi="Calibri"/>
          <w:color w:val="ffffff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como______________________________________________________________________ abaixo assinado, de nacionalidade ______________________________, nascido(a) em _____/_____/__________, no município de ________________________________, estado _________________________________________, residente e domiciliado(a) à ___________________________________________________________________________,CEP</w:t>
      </w:r>
      <w:r w:rsidDel="00000000" w:rsidR="00000000" w:rsidRPr="00000000">
        <w:rPr>
          <w:rFonts w:ascii="Calibri" w:cs="Calibri" w:eastAsia="Calibri" w:hAnsi="Calibri"/>
          <w:color w:val="ffffff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___________________________,</w:t>
      </w:r>
      <w:r w:rsidDel="00000000" w:rsidR="00000000" w:rsidRPr="00000000">
        <w:rPr>
          <w:rFonts w:ascii="Calibri" w:cs="Calibri" w:eastAsia="Calibri" w:hAnsi="Calibri"/>
          <w:color w:val="ffffff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CPF</w:t>
      </w:r>
      <w:r w:rsidDel="00000000" w:rsidR="00000000" w:rsidRPr="00000000">
        <w:rPr>
          <w:rFonts w:ascii="Calibri" w:cs="Calibri" w:eastAsia="Calibri" w:hAnsi="Calibri"/>
          <w:color w:val="ffffff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declaro para os devidos fins, que: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Assinale abaixo os subcritérios nos quais você se enquadra: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(       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GÊNERO FEMININO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(MULHER CIS OU TRANSGÊNERO)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(    ) PESSOA IDOSA.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 idade igual ou superior a 60 anos, conforme Lei 10.741/2003 - Estatuto da Pessoa idosa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     )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PESSOA LGBTQIAPN+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me identifico como pessoa 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_________________, me enquadrando, portanto, na sigla LGBTQIA+. Estou ciente de que as informações declaradas neste documento serão divulgadas pela Prefeitura Municipal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de forma pública, nas publicações dos resultados oficiais deste edital e, em caso de falsidade ideológica, ficarei sujeito às sanções prescritas no Código Penal** e às demais cominações legais aplicáveis.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PESSOA EM SITUAÇÃO DE VULNERABILIDADE SOCIOECONÔMICA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declaro, nos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termos da Lei n° 7.115/83, que me encontro em situação de vulnerabilidade socioeconômica, tendo em vista que a minha família enquadra-se em uma das seguintes condições: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possui renda mensal per capita (por pessoa) de até meio salário mínimo, ou </w:t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2. possui renda familiar mensal total de até três salários mínimos. Estou ciente que é de minha inteira responsabilidade a veracidade das informações prestadas neste documento.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Município de _________________,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 de _______________________ de 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Assinatura do(a) declarante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Manual de Comunicação LGBTI+, disponível aqui: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 https://www.grupodignidade.org.br/wp-content/uploads/2018/05/manual-comunicacao-LGBTI.pdf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Proteção e Atendimento a Travestis e Transexuais: Caminhos Para a Garantia dos Direitos Humanos, disponível aqui: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https://42591db2-5171-4bc2-9173-225378cc4c25.filesusr.com/ugd/dcb2da_645cde72c7c44c249fdb10cd88a38756.pdf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 Ministério Público e a Igualdade de Direitos para LGBTI: Conceitos e Legislação, disponível aqui: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 https://42591db2-5171-4bc2-9173-225378cc4c25.filesusr.com/ugd/dcb2da_73103282330d4afe9578b69c5e6a764c.pdf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**O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" w:top="1417.3228346456694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574838</wp:posOffset>
          </wp:positionH>
          <wp:positionV relativeFrom="paragraph">
            <wp:posOffset>-152399</wp:posOffset>
          </wp:positionV>
          <wp:extent cx="4126375" cy="5905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637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120" w:before="120" w:lineRule="auto"/>
      <w:jc w:val="both"/>
      <w:rPr>
        <w:rFonts w:ascii="Calibri" w:cs="Calibri" w:eastAsia="Calibri" w:hAnsi="Calibri"/>
        <w:b w:val="1"/>
        <w:bCs w:val="1"/>
        <w:sz w:val="22"/>
        <w:szCs w:val="22"/>
      </w:rPr>
    </w:pPr>
    <w:bookmarkStart w:colFirst="0" w:colLast="0" w:name="_heading=h.5np4za5o816v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1809750</wp:posOffset>
          </wp:positionH>
          <wp:positionV relativeFrom="paragraph">
            <wp:posOffset>-133349</wp:posOffset>
          </wp:positionV>
          <wp:extent cx="678264" cy="77152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264" cy="771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2819400</wp:posOffset>
          </wp:positionH>
          <wp:positionV relativeFrom="paragraph">
            <wp:posOffset>-228599</wp:posOffset>
          </wp:positionV>
          <wp:extent cx="869985" cy="86998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985" cy="869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120" w:before="120" w:lineRule="auto"/>
      <w:jc w:val="both"/>
      <w:rPr>
        <w:rFonts w:ascii="Calibri" w:cs="Calibri" w:eastAsia="Calibri" w:hAnsi="Calibri"/>
        <w:b w:val="1"/>
        <w:bCs w:val="1"/>
        <w:sz w:val="22"/>
        <w:szCs w:val="22"/>
      </w:rPr>
    </w:pPr>
    <w:bookmarkStart w:colFirst="0" w:colLast="0" w:name="_heading=h.f2hp8lxp1jtb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left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42591db2-5171-4bc2-9173-225378cc4c25.filesusr.com/ugd/dcb2da_73103282330d4afe9578b69c5e6a764c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rupodignidade.org.br/wp-content/uploads/2018/05/manual-comunicacao-LGBTI.pdf" TargetMode="External"/><Relationship Id="rId8" Type="http://schemas.openxmlformats.org/officeDocument/2006/relationships/hyperlink" Target="https://42591db2-5171-4bc2-9173-225378cc4c25.filesusr.com/ugd/dcb2da_645cde72c7c44c249fdb10cd88a38756.pdf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K6dGAeZwKVB+SrDqpy643LGVSg==">CgMxLjAyDmguNW5wNHphNW84MTZ2Mg5oLmYyaHA4bHhwMWp0YjgAciExaUY0aTJOQjJFMTFRbzhRLVFMU09tRVFUT0hubTlIM0w=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